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93774" w:rsidRPr="00793774" w:rsidTr="0079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774" w:rsidRPr="00793774" w:rsidRDefault="00793774" w:rsidP="00793774">
            <w:r w:rsidRPr="00793774">
              <w:t>Uchwała Nr XII/69/11 z dnia 26 października 2011 r.</w:t>
            </w:r>
          </w:p>
        </w:tc>
      </w:tr>
    </w:tbl>
    <w:p w:rsidR="00793774" w:rsidRPr="00793774" w:rsidRDefault="00793774" w:rsidP="0079377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93774" w:rsidRPr="00793774" w:rsidTr="007937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774" w:rsidRPr="00793774" w:rsidRDefault="00793774" w:rsidP="00793774">
            <w:r w:rsidRPr="00793774">
              <w:br/>
              <w:t>w sprawie udzielenia dotacji w 2011 r. na prace konserwatorskie i restauratorskie przy zabytku wpisanym do rejestru zabytków</w:t>
            </w:r>
          </w:p>
        </w:tc>
      </w:tr>
      <w:tr w:rsidR="00793774" w:rsidRPr="00793774" w:rsidTr="007937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93774" w:rsidRPr="00793774" w:rsidRDefault="00793774" w:rsidP="00793774">
            <w:r w:rsidRPr="00793774">
              <w:br/>
              <w:t xml:space="preserve">Uchwała Nr XII/69/11 </w:t>
            </w:r>
            <w:r w:rsidRPr="00793774">
              <w:br/>
              <w:t xml:space="preserve">Rady Powiatu Pyrzyckiego </w:t>
            </w:r>
            <w:r w:rsidRPr="00793774">
              <w:br/>
              <w:t xml:space="preserve">z dnia 26 października 2011 r. </w:t>
            </w:r>
            <w:r w:rsidRPr="00793774">
              <w:br/>
            </w:r>
            <w:r w:rsidRPr="00793774">
              <w:br/>
            </w:r>
            <w:r w:rsidRPr="00793774">
              <w:br/>
              <w:t xml:space="preserve">w sprawie udzielenia dotacji w 2011 r. na prace konserwatorskie i restauratorskie przy zabytku wpisanym do rejestru zabytków </w:t>
            </w:r>
            <w:r w:rsidRPr="00793774">
              <w:br/>
            </w:r>
            <w:r w:rsidRPr="00793774">
              <w:br/>
            </w:r>
            <w:r w:rsidRPr="00793774">
              <w:br/>
              <w:t xml:space="preserve">Na podstawie art. 4 ust. 1 pkt 7 ustawy z dnia 5 czerwca 1998 r. o samorządzie powiatowym (Dz. U. z 2001 r. Nr 142, poz. 1592; z 2002 r. Nr 23, poz. 220, Nr 62, poz. 558, Nr 113, poz. 984, Nr 153, poz. 1271, Nr 200, poz. 1688, Nr 214, poz. 1806; z 2003 r. Nr 162, poz. 1568; z 2004 r. Nr 102, poz. 1055; z 2007 r. Nr 173, poz. 1218; z 2008 r. Nr 180, poz. 1111, Nr 223, poz. 1458; z 2009 r. Nr 92, poz. 753, Nr 157, poz. 1241; z 2010 r. Nr 28 poz. 142 i poz. 146, Nr 40, poz. 230, Nr 106, poz. 675; z 2011 r. Nr 21, poz.113), art. 218 ustawy z dnia 27 sierpnia 2009 r. o finansach publicznych (Dz.U. z 2010 r. Nr 28, poz. 146, Nr 96, poz. 620, Nr 123, poz. 835, Nr 152, poz. 1020, Nr 238, poz. 1578, Nr 257, poz. 1726; z 2011 r. Nr 185, poz. 1092) oraz art. 81 ust. 1 i art. 77 pkt 8 ustawy z dnia 23 lipca 2003 r. o ochronie zabytków i opiece nad zabytkami (Dz. U. z 2003 r. Nr 162, poz. 1568; z 2004 r. Nr 96, poz. 959; Nr 238, poz. 2390; z 2006 r. Nr 50, poz. 362, Nr 126, poz. 875; z 2007 r. Nr 192, poz.1394; z 2009 r. Nr 31, poz. 206, Nr 97, poz. 804; z 2010 r. Nr 75, poz. 474, Nr 130, poz. 871), w związku z § 7 Uchwały Nr XXXIX/217/10 Rady Powiatu Pyrzyckiego z dnia 16 czerwca 2010 r. w sprawie udzielania dotacji celowych na prace konserwatorskie, restauratorskie i roboty budowlane przy zabytku wpisanym do rejestru zabytków, położonym na obszarze Powiatu Pyrzyckiego Rada Powiatu Pyrzyckiego uchwala, co następuje: </w:t>
            </w:r>
            <w:r w:rsidRPr="00793774">
              <w:br/>
            </w:r>
            <w:r w:rsidRPr="00793774">
              <w:br/>
              <w:t xml:space="preserve">§ 1. </w:t>
            </w:r>
            <w:r w:rsidRPr="00793774">
              <w:br/>
            </w:r>
            <w:r w:rsidRPr="00793774">
              <w:br/>
              <w:t xml:space="preserve">Udziela się Parafii Rzymskokatolickiej pw. Świętej Trójcy w Żukowie, Żuków 36, 73-115 Dolice dotacji w wysokości 20.000 zł z przeznaczeniem na prace konserwatorskie i restauratorskie polichromowanego stropu z Kościoła Filialnego pw. Zwiastowania NMP w Przywodziu Nr 20, 73-115 Dolice, wpisanego do rejestru zabytków Województwa Zachodniopomorskiego w dniu 13.02.2006 r. pod nr B-54. </w:t>
            </w:r>
            <w:r w:rsidRPr="00793774">
              <w:br/>
            </w:r>
            <w:r w:rsidRPr="00793774">
              <w:br/>
              <w:t xml:space="preserve">§ 2. </w:t>
            </w:r>
            <w:r w:rsidRPr="00793774">
              <w:br/>
            </w:r>
            <w:r w:rsidRPr="00793774">
              <w:br/>
              <w:t xml:space="preserve">Wykonanie uchwały powierza się Zarządowi Powiatu Pyrzyckiego. </w:t>
            </w:r>
            <w:r w:rsidRPr="00793774">
              <w:br/>
            </w:r>
            <w:r w:rsidRPr="00793774">
              <w:lastRenderedPageBreak/>
              <w:br/>
            </w:r>
            <w:r w:rsidRPr="00793774">
              <w:br/>
              <w:t xml:space="preserve">§ 3. </w:t>
            </w:r>
            <w:r w:rsidRPr="00793774">
              <w:br/>
            </w:r>
            <w:r w:rsidRPr="00793774">
              <w:br/>
              <w:t xml:space="preserve">Uchwała wchodzi w życie z dniem podjęcia </w:t>
            </w:r>
            <w:r w:rsidRPr="00793774">
              <w:br/>
            </w:r>
            <w:r w:rsidRPr="00793774">
              <w:br/>
            </w:r>
            <w:r w:rsidRPr="00793774">
              <w:br/>
            </w:r>
            <w:r w:rsidRPr="00793774">
              <w:br/>
              <w:t xml:space="preserve">PRZEWODNICZĄCY RADY </w:t>
            </w:r>
            <w:r w:rsidRPr="00793774">
              <w:br/>
            </w:r>
            <w:r w:rsidRPr="00793774">
              <w:br/>
              <w:t xml:space="preserve">WOJCIECH KUŹMIŃSKI </w:t>
            </w:r>
          </w:p>
        </w:tc>
      </w:tr>
    </w:tbl>
    <w:p w:rsidR="00CD4095" w:rsidRDefault="00CD4095"/>
    <w:sectPr w:rsidR="00C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93774"/>
    <w:rsid w:val="00793774"/>
    <w:rsid w:val="00C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2021-11-29T09:45:00Z</dcterms:created>
  <dcterms:modified xsi:type="dcterms:W3CDTF">2021-11-29T09:45:00Z</dcterms:modified>
</cp:coreProperties>
</file>